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B029" w14:textId="791932DE" w:rsidR="00DE01BA" w:rsidRDefault="00817E29">
      <w:r w:rsidRPr="00817E29">
        <w:rPr>
          <w:rFonts w:hint="eastAsia"/>
        </w:rPr>
        <w:t>江潤富</w:t>
      </w:r>
    </w:p>
    <w:p w14:paraId="5536B968" w14:textId="31771A6C" w:rsidR="00817E29" w:rsidRDefault="00817E29">
      <w:pPr>
        <w:rPr>
          <w:rFonts w:hint="eastAsia"/>
        </w:rPr>
      </w:pPr>
      <w:r>
        <w:rPr>
          <w:rFonts w:hint="eastAsia"/>
        </w:rPr>
        <w:t>1938-2024</w:t>
      </w:r>
    </w:p>
    <w:sectPr w:rsidR="0081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29"/>
    <w:rsid w:val="00817E29"/>
    <w:rsid w:val="00893C8F"/>
    <w:rsid w:val="00AC4571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5C04"/>
  <w15:chartTrackingRefBased/>
  <w15:docId w15:val="{13BCC993-3C15-4D42-8765-454A726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E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E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E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E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E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E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E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E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E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E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1</cp:revision>
  <dcterms:created xsi:type="dcterms:W3CDTF">2024-09-10T15:50:00Z</dcterms:created>
  <dcterms:modified xsi:type="dcterms:W3CDTF">2024-09-10T15:50:00Z</dcterms:modified>
</cp:coreProperties>
</file>